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E9" w:rsidRDefault="00784CE9" w:rsidP="00784C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616" w:rsidRPr="004256C1" w:rsidRDefault="00ED5616" w:rsidP="00784C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CE9" w:rsidRPr="00097069" w:rsidRDefault="001848BE" w:rsidP="00784CE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7069">
        <w:rPr>
          <w:rFonts w:ascii="Times New Roman" w:hAnsi="Times New Roman" w:cs="Times New Roman"/>
          <w:b/>
          <w:sz w:val="28"/>
          <w:szCs w:val="28"/>
          <w:u w:val="single"/>
        </w:rPr>
        <w:t xml:space="preserve">EMENDA MODIFICATIVA N°. </w:t>
      </w:r>
      <w:r w:rsidR="00E159F0" w:rsidRPr="00097069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7F0DEA" w:rsidRPr="00097069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E159F0" w:rsidRPr="00097069">
        <w:rPr>
          <w:rFonts w:ascii="Times New Roman" w:hAnsi="Times New Roman" w:cs="Times New Roman"/>
          <w:b/>
          <w:sz w:val="28"/>
          <w:szCs w:val="28"/>
          <w:u w:val="single"/>
        </w:rPr>
        <w:t>/2020</w:t>
      </w:r>
    </w:p>
    <w:p w:rsidR="004256C1" w:rsidRPr="004256C1" w:rsidRDefault="004256C1" w:rsidP="00784CE9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56C1" w:rsidRPr="004256C1" w:rsidRDefault="004256C1" w:rsidP="00784CE9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4CE9" w:rsidRPr="002D46DD" w:rsidRDefault="00784CE9" w:rsidP="00744683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6DD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="001848BE" w:rsidRPr="002D46DD">
        <w:rPr>
          <w:rFonts w:ascii="Times New Roman" w:hAnsi="Times New Roman" w:cs="Times New Roman"/>
          <w:b/>
          <w:i/>
          <w:sz w:val="28"/>
          <w:szCs w:val="28"/>
        </w:rPr>
        <w:t xml:space="preserve">Altera </w:t>
      </w:r>
      <w:r w:rsidR="00106E1B" w:rsidRPr="002D46DD">
        <w:rPr>
          <w:rFonts w:ascii="Times New Roman" w:hAnsi="Times New Roman" w:cs="Times New Roman"/>
          <w:b/>
          <w:i/>
          <w:sz w:val="28"/>
          <w:szCs w:val="28"/>
        </w:rPr>
        <w:t>a Ementa</w:t>
      </w:r>
      <w:r w:rsidR="006C1EE4">
        <w:rPr>
          <w:rFonts w:ascii="Times New Roman" w:hAnsi="Times New Roman" w:cs="Times New Roman"/>
          <w:b/>
          <w:i/>
          <w:sz w:val="28"/>
          <w:szCs w:val="28"/>
        </w:rPr>
        <w:t>, preâmbulo</w:t>
      </w:r>
      <w:r w:rsidR="00106E1B" w:rsidRPr="002D46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D46DD" w:rsidRPr="002D46DD">
        <w:rPr>
          <w:rFonts w:ascii="Times New Roman" w:hAnsi="Times New Roman" w:cs="Times New Roman"/>
          <w:b/>
          <w:i/>
          <w:sz w:val="28"/>
          <w:szCs w:val="28"/>
        </w:rPr>
        <w:t>e</w:t>
      </w:r>
      <w:proofErr w:type="gramStart"/>
      <w:r w:rsidR="002D46DD" w:rsidRPr="002D46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C1E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End"/>
      <w:r w:rsidR="006C1EE4">
        <w:rPr>
          <w:rFonts w:ascii="Times New Roman" w:hAnsi="Times New Roman" w:cs="Times New Roman"/>
          <w:b/>
          <w:i/>
          <w:sz w:val="28"/>
          <w:szCs w:val="28"/>
        </w:rPr>
        <w:t>parágrafo único do artigo 1°</w:t>
      </w:r>
      <w:r w:rsidR="002D46DD" w:rsidRPr="002D46DD">
        <w:rPr>
          <w:rFonts w:ascii="Times New Roman" w:hAnsi="Times New Roman" w:cs="Times New Roman"/>
          <w:b/>
          <w:i/>
          <w:sz w:val="28"/>
          <w:szCs w:val="28"/>
        </w:rPr>
        <w:t>, do projeto de lei n° 033/</w:t>
      </w:r>
      <w:r w:rsidR="003D4B51" w:rsidRPr="002D46DD">
        <w:rPr>
          <w:rFonts w:ascii="Times New Roman" w:hAnsi="Times New Roman" w:cs="Times New Roman"/>
          <w:b/>
          <w:i/>
          <w:sz w:val="28"/>
          <w:szCs w:val="28"/>
        </w:rPr>
        <w:t>2020 da Câmara Municipal de Guaíra, Estado do Paraná</w:t>
      </w:r>
      <w:r w:rsidRPr="002D46DD">
        <w:rPr>
          <w:rFonts w:ascii="Times New Roman" w:hAnsi="Times New Roman" w:cs="Times New Roman"/>
          <w:b/>
          <w:i/>
          <w:sz w:val="28"/>
          <w:szCs w:val="28"/>
        </w:rPr>
        <w:t>”.</w:t>
      </w:r>
    </w:p>
    <w:p w:rsidR="006C1EE4" w:rsidRDefault="006C1EE4" w:rsidP="00744683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7A11B2" w:rsidRPr="006C1EE4" w:rsidRDefault="007A11B2" w:rsidP="006C1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1B2" w:rsidRDefault="007A11B2" w:rsidP="007A11B2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“</w:t>
      </w:r>
      <w:r w:rsidR="002D46DD">
        <w:rPr>
          <w:rFonts w:ascii="Times New Roman" w:hAnsi="Times New Roman" w:cs="Times New Roman"/>
          <w:i/>
          <w:sz w:val="28"/>
          <w:szCs w:val="28"/>
        </w:rPr>
        <w:t>Reconhece</w:t>
      </w:r>
      <w:r w:rsidR="002D46DD" w:rsidRPr="00E465B6">
        <w:rPr>
          <w:rFonts w:ascii="Times New Roman" w:hAnsi="Times New Roman" w:cs="Times New Roman"/>
          <w:i/>
          <w:sz w:val="28"/>
          <w:szCs w:val="28"/>
          <w:highlight w:val="yellow"/>
        </w:rPr>
        <w:t>,</w:t>
      </w:r>
      <w:r w:rsidR="002D46DD">
        <w:rPr>
          <w:rFonts w:ascii="Times New Roman" w:hAnsi="Times New Roman" w:cs="Times New Roman"/>
          <w:i/>
          <w:sz w:val="28"/>
          <w:szCs w:val="28"/>
        </w:rPr>
        <w:t xml:space="preserve"> no âmbito do Município de Guaíra/PR, a visão monocular como deficiência sensorial do tipo visual e dá outras providências</w:t>
      </w:r>
      <w:r w:rsidRPr="004256C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2D46DD" w:rsidRDefault="002D46DD" w:rsidP="007A11B2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46DD" w:rsidRDefault="002D46DD" w:rsidP="007A11B2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46DD" w:rsidRDefault="002D46DD" w:rsidP="006C1EE4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Vereador que abaixo subscreve, no uso de suas atribuições que lhe são conferidas pelo artigo 138, inciso I do Regimento Interno desta Casa de Leis, apresenta o seguinte Projeto de Lei, que reconhece</w:t>
      </w:r>
      <w:r w:rsidRPr="00E465B6">
        <w:rPr>
          <w:rFonts w:ascii="Times New Roman" w:hAnsi="Times New Roman" w:cs="Times New Roman"/>
          <w:sz w:val="28"/>
          <w:szCs w:val="28"/>
          <w:highlight w:val="yellow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no âmbito do Município de Guaíra/PR, a visão monocular como deficiência sensorial do</w:t>
      </w:r>
      <w:r w:rsidR="006C1EE4">
        <w:rPr>
          <w:rFonts w:ascii="Times New Roman" w:hAnsi="Times New Roman" w:cs="Times New Roman"/>
          <w:sz w:val="28"/>
          <w:szCs w:val="28"/>
        </w:rPr>
        <w:t xml:space="preserve"> tipo visual e dá outras providências.</w:t>
      </w:r>
    </w:p>
    <w:p w:rsidR="006C1EE4" w:rsidRDefault="006C1EE4" w:rsidP="006C1EE4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6C1EE4" w:rsidRDefault="006C1EE4" w:rsidP="006C1EE4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Câmara Municipal de Guaíra, Estado do Paraná, APROVOU, e eu</w:t>
      </w:r>
      <w:r w:rsidRPr="00E465B6">
        <w:rPr>
          <w:rFonts w:ascii="Times New Roman" w:hAnsi="Times New Roman" w:cs="Times New Roman"/>
          <w:sz w:val="28"/>
          <w:szCs w:val="28"/>
          <w:highlight w:val="yellow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Prefeito Municipal, sanciono a seguinte LEI:</w:t>
      </w:r>
    </w:p>
    <w:p w:rsidR="006C1EE4" w:rsidRDefault="006C1EE4" w:rsidP="006C1EE4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6C1EE4" w:rsidRDefault="006C1EE4" w:rsidP="006C1EE4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 </w:t>
      </w:r>
      <w:proofErr w:type="gramStart"/>
      <w:r>
        <w:rPr>
          <w:rFonts w:ascii="Times New Roman" w:hAnsi="Times New Roman" w:cs="Times New Roman"/>
          <w:sz w:val="28"/>
          <w:szCs w:val="28"/>
        </w:rPr>
        <w:t>1° ...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C1EE4" w:rsidRDefault="006C1EE4" w:rsidP="006C1EE4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6C1EE4" w:rsidRDefault="006C1EE4" w:rsidP="006C1EE4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Parágrafo único</w:t>
      </w:r>
      <w:r w:rsidRPr="00E465B6">
        <w:rPr>
          <w:rFonts w:ascii="Times New Roman" w:hAnsi="Times New Roman" w:cs="Times New Roman"/>
          <w:sz w:val="28"/>
          <w:szCs w:val="28"/>
          <w:highlight w:val="yellow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A classificação, a que se refere o </w:t>
      </w:r>
      <w:r w:rsidRPr="00097069">
        <w:rPr>
          <w:rFonts w:ascii="Times New Roman" w:hAnsi="Times New Roman" w:cs="Times New Roman"/>
          <w:i/>
          <w:sz w:val="28"/>
          <w:szCs w:val="28"/>
        </w:rPr>
        <w:t>caput</w:t>
      </w:r>
      <w:r w:rsidR="000970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7069">
        <w:rPr>
          <w:rFonts w:ascii="Times New Roman" w:hAnsi="Times New Roman" w:cs="Times New Roman"/>
          <w:sz w:val="28"/>
          <w:szCs w:val="28"/>
        </w:rPr>
        <w:t>deste artigo</w:t>
      </w:r>
      <w:r w:rsidR="00097069" w:rsidRPr="00E465B6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097069">
        <w:rPr>
          <w:rFonts w:ascii="Times New Roman" w:hAnsi="Times New Roman" w:cs="Times New Roman"/>
          <w:sz w:val="28"/>
          <w:szCs w:val="28"/>
        </w:rPr>
        <w:t xml:space="preserve"> possibilitará ao deficiente sensorial monocular/cegueira legal os mesmos direitos e garantias assegura</w:t>
      </w:r>
      <w:r w:rsidR="00097069" w:rsidRPr="00E465B6">
        <w:rPr>
          <w:rFonts w:ascii="Times New Roman" w:hAnsi="Times New Roman" w:cs="Times New Roman"/>
          <w:sz w:val="28"/>
          <w:szCs w:val="28"/>
          <w:highlight w:val="yellow"/>
        </w:rPr>
        <w:t>dos</w:t>
      </w:r>
      <w:r w:rsidR="00097069">
        <w:rPr>
          <w:rFonts w:ascii="Times New Roman" w:hAnsi="Times New Roman" w:cs="Times New Roman"/>
          <w:sz w:val="28"/>
          <w:szCs w:val="28"/>
        </w:rPr>
        <w:t xml:space="preserve"> às pessoas com deficiência</w:t>
      </w:r>
      <w:r w:rsidR="00097069" w:rsidRPr="00E465B6">
        <w:rPr>
          <w:rFonts w:ascii="Times New Roman" w:hAnsi="Times New Roman" w:cs="Times New Roman"/>
          <w:sz w:val="28"/>
          <w:szCs w:val="28"/>
          <w:highlight w:val="yellow"/>
        </w:rPr>
        <w:t>,</w:t>
      </w:r>
      <w:bookmarkStart w:id="0" w:name="_GoBack"/>
      <w:bookmarkEnd w:id="0"/>
      <w:proofErr w:type="gramStart"/>
      <w:r w:rsidR="0009706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97069">
        <w:rPr>
          <w:rFonts w:ascii="Times New Roman" w:hAnsi="Times New Roman" w:cs="Times New Roman"/>
          <w:sz w:val="28"/>
          <w:szCs w:val="28"/>
        </w:rPr>
        <w:t>previstos na legislação municipal.</w:t>
      </w:r>
    </w:p>
    <w:p w:rsidR="00097069" w:rsidRDefault="00097069" w:rsidP="006C1EE4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097069" w:rsidRPr="00097069" w:rsidRDefault="00097069" w:rsidP="006C1EE4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 </w:t>
      </w:r>
      <w:proofErr w:type="gramStart"/>
      <w:r>
        <w:rPr>
          <w:rFonts w:ascii="Times New Roman" w:hAnsi="Times New Roman" w:cs="Times New Roman"/>
          <w:sz w:val="28"/>
          <w:szCs w:val="28"/>
        </w:rPr>
        <w:t>2° ...</w:t>
      </w:r>
      <w:proofErr w:type="gramEnd"/>
    </w:p>
    <w:p w:rsidR="007A11B2" w:rsidRPr="004256C1" w:rsidRDefault="007A11B2" w:rsidP="00744683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4D8D" w:rsidRPr="00CB4D8D" w:rsidRDefault="00CB4D8D" w:rsidP="005A7F00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4D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Câmara Municipal de Guaíra, em </w:t>
      </w:r>
      <w:r w:rsidR="00E465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Pr="00CB4D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de outubro de 2020.</w:t>
      </w:r>
    </w:p>
    <w:p w:rsidR="00E159F0" w:rsidRPr="00E159F0" w:rsidRDefault="00E159F0" w:rsidP="00E159F0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159F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COMISSÃO DE CONSTITUIÇÃO, LEGISLAÇÃO E </w:t>
      </w:r>
      <w:proofErr w:type="gramStart"/>
      <w:r w:rsidRPr="00E159F0">
        <w:rPr>
          <w:rFonts w:ascii="Times New Roman" w:hAnsi="Times New Roman" w:cs="Times New Roman"/>
          <w:b/>
          <w:bCs/>
          <w:color w:val="000000"/>
          <w:sz w:val="26"/>
          <w:szCs w:val="26"/>
        </w:rPr>
        <w:t>JUSTIÇA</w:t>
      </w:r>
      <w:proofErr w:type="gramEnd"/>
    </w:p>
    <w:p w:rsidR="00E159F0" w:rsidRDefault="00E159F0" w:rsidP="00E159F0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59F0" w:rsidRDefault="00E159F0" w:rsidP="00E159F0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159F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Ligia </w:t>
      </w:r>
      <w:proofErr w:type="spellStart"/>
      <w:r w:rsidRPr="00E159F0">
        <w:rPr>
          <w:rFonts w:ascii="Times New Roman" w:hAnsi="Times New Roman" w:cs="Times New Roman"/>
          <w:b/>
          <w:bCs/>
          <w:color w:val="000000"/>
          <w:sz w:val="26"/>
          <w:szCs w:val="26"/>
        </w:rPr>
        <w:t>Lumi</w:t>
      </w:r>
      <w:proofErr w:type="spellEnd"/>
      <w:r w:rsidRPr="00E159F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T. Suga      Carlos </w:t>
      </w:r>
      <w:proofErr w:type="spellStart"/>
      <w:r w:rsidRPr="00E159F0">
        <w:rPr>
          <w:rFonts w:ascii="Times New Roman" w:hAnsi="Times New Roman" w:cs="Times New Roman"/>
          <w:b/>
          <w:bCs/>
          <w:color w:val="000000"/>
          <w:sz w:val="26"/>
          <w:szCs w:val="26"/>
        </w:rPr>
        <w:t>M.P.Czerwonka</w:t>
      </w:r>
      <w:proofErr w:type="spellEnd"/>
      <w:r w:rsidRPr="00E159F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Elza A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parecida </w:t>
      </w:r>
      <w:proofErr w:type="spellStart"/>
      <w:r w:rsidRPr="00E159F0">
        <w:rPr>
          <w:rFonts w:ascii="Times New Roman" w:hAnsi="Times New Roman" w:cs="Times New Roman"/>
          <w:b/>
          <w:bCs/>
          <w:color w:val="000000"/>
          <w:sz w:val="26"/>
          <w:szCs w:val="26"/>
        </w:rPr>
        <w:t>B.</w:t>
      </w:r>
      <w:proofErr w:type="gramStart"/>
      <w:r w:rsidRPr="00E159F0">
        <w:rPr>
          <w:rFonts w:ascii="Times New Roman" w:hAnsi="Times New Roman" w:cs="Times New Roman"/>
          <w:b/>
          <w:bCs/>
          <w:color w:val="000000"/>
          <w:sz w:val="26"/>
          <w:szCs w:val="26"/>
        </w:rPr>
        <w:t>Romoda</w:t>
      </w:r>
      <w:proofErr w:type="spellEnd"/>
      <w:proofErr w:type="gramEnd"/>
    </w:p>
    <w:p w:rsidR="00E159F0" w:rsidRDefault="00E159F0" w:rsidP="00E159F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Presidente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Pr="00E1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Relator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Pr="00E1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Secretária</w:t>
      </w:r>
    </w:p>
    <w:p w:rsidR="00E159F0" w:rsidRDefault="00E159F0" w:rsidP="00E159F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59F0" w:rsidRDefault="00E159F0" w:rsidP="002014AF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59F0" w:rsidRDefault="00E159F0" w:rsidP="002014AF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59F0" w:rsidRDefault="00E159F0" w:rsidP="002014AF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59F0" w:rsidRDefault="00E159F0" w:rsidP="002014AF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59F0" w:rsidRDefault="00E159F0" w:rsidP="002014AF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59F0" w:rsidRDefault="00E159F0" w:rsidP="002014AF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59F0" w:rsidRDefault="00E159F0" w:rsidP="002014AF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59F0" w:rsidRDefault="00E159F0" w:rsidP="002014AF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59F0" w:rsidRDefault="00E159F0" w:rsidP="002014AF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59F0" w:rsidRDefault="00E159F0" w:rsidP="002014AF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59F0" w:rsidRDefault="00E159F0" w:rsidP="002014AF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59F0" w:rsidRDefault="00E159F0" w:rsidP="002014AF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59F0" w:rsidRDefault="00E159F0" w:rsidP="002014AF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59F0" w:rsidRDefault="00E159F0" w:rsidP="002014AF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59F0" w:rsidRDefault="00E159F0" w:rsidP="002014AF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59F0" w:rsidRDefault="00E159F0" w:rsidP="002014AF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59F0" w:rsidRDefault="00E159F0" w:rsidP="002014AF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59F0" w:rsidRDefault="00E159F0" w:rsidP="002014AF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59F0" w:rsidRDefault="00E159F0" w:rsidP="002014AF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F4967" w:rsidRDefault="009F4967" w:rsidP="002014AF">
      <w:pPr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9F4967" w:rsidRDefault="009F4967" w:rsidP="002014AF">
      <w:pPr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784CE9" w:rsidRPr="004256C1" w:rsidRDefault="00784CE9" w:rsidP="00784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CE9" w:rsidRPr="004256C1" w:rsidRDefault="00784CE9" w:rsidP="00784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BC3" w:rsidRPr="004256C1" w:rsidRDefault="00251BC3">
      <w:pPr>
        <w:rPr>
          <w:sz w:val="28"/>
          <w:szCs w:val="28"/>
        </w:rPr>
      </w:pPr>
    </w:p>
    <w:sectPr w:rsidR="00251BC3" w:rsidRPr="004256C1" w:rsidSect="00251B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E9"/>
    <w:rsid w:val="00095DCA"/>
    <w:rsid w:val="00097069"/>
    <w:rsid w:val="000B458D"/>
    <w:rsid w:val="00106E1B"/>
    <w:rsid w:val="001848BE"/>
    <w:rsid w:val="001F3B7C"/>
    <w:rsid w:val="002014AF"/>
    <w:rsid w:val="00220B35"/>
    <w:rsid w:val="0024343B"/>
    <w:rsid w:val="00251BC3"/>
    <w:rsid w:val="002D46DD"/>
    <w:rsid w:val="00325167"/>
    <w:rsid w:val="003D4B51"/>
    <w:rsid w:val="004256C1"/>
    <w:rsid w:val="004A4701"/>
    <w:rsid w:val="004B3B3A"/>
    <w:rsid w:val="004E0B13"/>
    <w:rsid w:val="005A7F00"/>
    <w:rsid w:val="006669A3"/>
    <w:rsid w:val="006B4443"/>
    <w:rsid w:val="006B4655"/>
    <w:rsid w:val="006C1EE4"/>
    <w:rsid w:val="00725490"/>
    <w:rsid w:val="00744683"/>
    <w:rsid w:val="00784CE9"/>
    <w:rsid w:val="007A11B2"/>
    <w:rsid w:val="007E7801"/>
    <w:rsid w:val="007F0DEA"/>
    <w:rsid w:val="008824B7"/>
    <w:rsid w:val="008A6E14"/>
    <w:rsid w:val="008E6790"/>
    <w:rsid w:val="009D678B"/>
    <w:rsid w:val="009E69C4"/>
    <w:rsid w:val="009F4967"/>
    <w:rsid w:val="00A51327"/>
    <w:rsid w:val="00AD70F1"/>
    <w:rsid w:val="00C16DF3"/>
    <w:rsid w:val="00C24398"/>
    <w:rsid w:val="00C627C8"/>
    <w:rsid w:val="00CB4D8D"/>
    <w:rsid w:val="00CE15B5"/>
    <w:rsid w:val="00CE310C"/>
    <w:rsid w:val="00D51A43"/>
    <w:rsid w:val="00E12599"/>
    <w:rsid w:val="00E159F0"/>
    <w:rsid w:val="00E465B6"/>
    <w:rsid w:val="00ED5616"/>
    <w:rsid w:val="00F80831"/>
    <w:rsid w:val="00F814D9"/>
    <w:rsid w:val="00F844A2"/>
    <w:rsid w:val="00FB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C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F4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9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C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F4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Camara9</dc:creator>
  <cp:lastModifiedBy>Usuário</cp:lastModifiedBy>
  <cp:revision>4</cp:revision>
  <cp:lastPrinted>2020-10-20T17:00:00Z</cp:lastPrinted>
  <dcterms:created xsi:type="dcterms:W3CDTF">2020-10-20T16:31:00Z</dcterms:created>
  <dcterms:modified xsi:type="dcterms:W3CDTF">2020-10-20T17:31:00Z</dcterms:modified>
</cp:coreProperties>
</file>